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1" w:rsidRPr="00551D13" w:rsidRDefault="00277DF3" w:rsidP="00C60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3BD4" w:rsidRPr="00551D13">
        <w:rPr>
          <w:b/>
          <w:sz w:val="28"/>
          <w:szCs w:val="28"/>
        </w:rPr>
        <w:t>Перечень нормативно-правовых  актов РСТ РО об установлении т</w:t>
      </w:r>
      <w:r w:rsidR="00C60A2D" w:rsidRPr="00551D13">
        <w:rPr>
          <w:b/>
          <w:sz w:val="28"/>
          <w:szCs w:val="28"/>
        </w:rPr>
        <w:t>ариф</w:t>
      </w:r>
      <w:r w:rsidR="00503BD4" w:rsidRPr="00551D13">
        <w:rPr>
          <w:b/>
          <w:sz w:val="28"/>
          <w:szCs w:val="28"/>
        </w:rPr>
        <w:t>ов</w:t>
      </w:r>
      <w:r w:rsidR="00C60A2D" w:rsidRPr="00551D13">
        <w:rPr>
          <w:b/>
          <w:sz w:val="28"/>
          <w:szCs w:val="28"/>
        </w:rPr>
        <w:t xml:space="preserve"> на коммунальные услуги на 201</w:t>
      </w:r>
      <w:r w:rsidR="008C079B" w:rsidRPr="00551D13">
        <w:rPr>
          <w:b/>
          <w:sz w:val="28"/>
          <w:szCs w:val="28"/>
        </w:rPr>
        <w:t>6</w:t>
      </w:r>
      <w:r w:rsidR="00376DAF" w:rsidRPr="00551D13">
        <w:rPr>
          <w:b/>
          <w:sz w:val="28"/>
          <w:szCs w:val="28"/>
        </w:rPr>
        <w:t>-201</w:t>
      </w:r>
      <w:r w:rsidR="00551D13" w:rsidRPr="00551D13">
        <w:rPr>
          <w:b/>
          <w:sz w:val="28"/>
          <w:szCs w:val="28"/>
        </w:rPr>
        <w:t>7</w:t>
      </w:r>
      <w:r w:rsidR="00376DAF" w:rsidRPr="00551D13">
        <w:rPr>
          <w:b/>
          <w:sz w:val="28"/>
          <w:szCs w:val="28"/>
        </w:rPr>
        <w:t xml:space="preserve"> </w:t>
      </w:r>
      <w:r w:rsidR="00C60A2D" w:rsidRPr="00551D13">
        <w:rPr>
          <w:b/>
          <w:sz w:val="28"/>
          <w:szCs w:val="28"/>
        </w:rPr>
        <w:t>год</w:t>
      </w:r>
      <w:r w:rsidR="00376DAF" w:rsidRPr="00551D13">
        <w:rPr>
          <w:b/>
          <w:sz w:val="28"/>
          <w:szCs w:val="28"/>
        </w:rPr>
        <w:t>ы</w:t>
      </w:r>
    </w:p>
    <w:p w:rsidR="00C60A2D" w:rsidRPr="00551D13" w:rsidRDefault="00C60A2D" w:rsidP="00C60A2D">
      <w:pPr>
        <w:jc w:val="center"/>
      </w:pPr>
    </w:p>
    <w:tbl>
      <w:tblPr>
        <w:tblW w:w="160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2975"/>
        <w:gridCol w:w="1275"/>
        <w:gridCol w:w="1276"/>
        <w:gridCol w:w="4109"/>
        <w:gridCol w:w="1136"/>
        <w:gridCol w:w="82"/>
        <w:gridCol w:w="12"/>
        <w:gridCol w:w="48"/>
        <w:gridCol w:w="1134"/>
        <w:gridCol w:w="214"/>
        <w:gridCol w:w="24"/>
        <w:gridCol w:w="12"/>
        <w:gridCol w:w="2585"/>
      </w:tblGrid>
      <w:tr w:rsidR="00ED3CD2" w:rsidRPr="00551D13" w:rsidTr="000B7138">
        <w:trPr>
          <w:trHeight w:val="1484"/>
        </w:trPr>
        <w:tc>
          <w:tcPr>
            <w:tcW w:w="4108" w:type="dxa"/>
            <w:gridSpan w:val="2"/>
            <w:vAlign w:val="center"/>
          </w:tcPr>
          <w:p w:rsidR="00ED3CD2" w:rsidRPr="00186DFE" w:rsidRDefault="00ED3CD2" w:rsidP="00C60A2D">
            <w:pPr>
              <w:jc w:val="center"/>
              <w:rPr>
                <w:b/>
              </w:rPr>
            </w:pPr>
            <w:r w:rsidRPr="00186DFE">
              <w:rPr>
                <w:b/>
              </w:rPr>
              <w:t>Наименование НПА</w:t>
            </w:r>
          </w:p>
        </w:tc>
        <w:tc>
          <w:tcPr>
            <w:tcW w:w="1275" w:type="dxa"/>
            <w:vAlign w:val="center"/>
          </w:tcPr>
          <w:p w:rsidR="00ED3CD2" w:rsidRPr="00186DFE" w:rsidRDefault="00ED3CD2" w:rsidP="00E652B4">
            <w:pPr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 01.01.2016 по 30.06.2016</w:t>
            </w:r>
          </w:p>
        </w:tc>
        <w:tc>
          <w:tcPr>
            <w:tcW w:w="1276" w:type="dxa"/>
            <w:vAlign w:val="center"/>
          </w:tcPr>
          <w:p w:rsidR="00ED3CD2" w:rsidRPr="00186DFE" w:rsidRDefault="00ED3CD2" w:rsidP="00551D13">
            <w:pPr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с 01.07.2016 по 3</w:t>
            </w:r>
            <w:r w:rsidR="00551D13" w:rsidRPr="00186DFE">
              <w:rPr>
                <w:b/>
                <w:sz w:val="22"/>
                <w:szCs w:val="22"/>
              </w:rPr>
              <w:t>1</w:t>
            </w:r>
            <w:r w:rsidRPr="00186DFE">
              <w:rPr>
                <w:b/>
                <w:sz w:val="22"/>
                <w:szCs w:val="22"/>
              </w:rPr>
              <w:t>.</w:t>
            </w:r>
            <w:r w:rsidR="00551D13" w:rsidRPr="00186DFE">
              <w:rPr>
                <w:b/>
                <w:sz w:val="22"/>
                <w:szCs w:val="22"/>
              </w:rPr>
              <w:t>12</w:t>
            </w:r>
            <w:r w:rsidRPr="00186DFE">
              <w:rPr>
                <w:b/>
                <w:sz w:val="22"/>
                <w:szCs w:val="22"/>
              </w:rPr>
              <w:t>.201</w:t>
            </w:r>
            <w:r w:rsidR="00551D13" w:rsidRPr="00186D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9" w:type="dxa"/>
          </w:tcPr>
          <w:p w:rsidR="00935F82" w:rsidRPr="00551D13" w:rsidRDefault="00935F82" w:rsidP="00E652B4">
            <w:pPr>
              <w:ind w:left="-108" w:right="-108"/>
              <w:jc w:val="center"/>
            </w:pPr>
          </w:p>
          <w:p w:rsidR="00935F82" w:rsidRPr="00551D13" w:rsidRDefault="00935F82" w:rsidP="00E652B4">
            <w:pPr>
              <w:ind w:left="-108" w:right="-108"/>
              <w:jc w:val="center"/>
            </w:pPr>
          </w:p>
          <w:p w:rsidR="00ED3CD2" w:rsidRPr="00186DFE" w:rsidRDefault="00935F8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</w:rPr>
              <w:t>Наименование НПА</w:t>
            </w:r>
          </w:p>
        </w:tc>
        <w:tc>
          <w:tcPr>
            <w:tcW w:w="1136" w:type="dxa"/>
          </w:tcPr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01.01.2017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по</w:t>
            </w:r>
          </w:p>
          <w:p w:rsidR="00ED3CD2" w:rsidRPr="00186DFE" w:rsidRDefault="00ED3CD2" w:rsidP="00ED3CD2">
            <w:pPr>
              <w:ind w:left="-108"/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30.06.2017</w:t>
            </w:r>
          </w:p>
        </w:tc>
        <w:tc>
          <w:tcPr>
            <w:tcW w:w="1276" w:type="dxa"/>
            <w:gridSpan w:val="4"/>
          </w:tcPr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01.07.2017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по</w:t>
            </w:r>
          </w:p>
          <w:p w:rsidR="00ED3CD2" w:rsidRPr="00186DFE" w:rsidRDefault="00ED3CD2" w:rsidP="00ED3CD2">
            <w:pPr>
              <w:ind w:right="-108"/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31.12.2017</w:t>
            </w:r>
          </w:p>
        </w:tc>
        <w:tc>
          <w:tcPr>
            <w:tcW w:w="2835" w:type="dxa"/>
            <w:gridSpan w:val="4"/>
            <w:vAlign w:val="center"/>
          </w:tcPr>
          <w:p w:rsidR="00ED3CD2" w:rsidRPr="00186DFE" w:rsidRDefault="00ED3CD2" w:rsidP="00442AA8">
            <w:pPr>
              <w:jc w:val="center"/>
              <w:rPr>
                <w:b/>
              </w:rPr>
            </w:pPr>
            <w:r w:rsidRPr="00186DFE">
              <w:rPr>
                <w:b/>
              </w:rPr>
              <w:t>Потребители</w:t>
            </w:r>
          </w:p>
        </w:tc>
      </w:tr>
      <w:tr w:rsidR="00ED3CD2" w:rsidRPr="00551D13" w:rsidTr="000B7138">
        <w:trPr>
          <w:trHeight w:val="555"/>
        </w:trPr>
        <w:tc>
          <w:tcPr>
            <w:tcW w:w="1133" w:type="dxa"/>
          </w:tcPr>
          <w:p w:rsidR="00ED3CD2" w:rsidRPr="00551D13" w:rsidRDefault="00ED3CD2" w:rsidP="00376DAF">
            <w:pPr>
              <w:ind w:left="426"/>
              <w:jc w:val="center"/>
              <w:rPr>
                <w:b/>
              </w:rPr>
            </w:pPr>
          </w:p>
        </w:tc>
        <w:tc>
          <w:tcPr>
            <w:tcW w:w="14882" w:type="dxa"/>
            <w:gridSpan w:val="13"/>
            <w:vAlign w:val="center"/>
          </w:tcPr>
          <w:p w:rsidR="00ED3CD2" w:rsidRPr="00551D13" w:rsidRDefault="00ED3CD2" w:rsidP="00376DAF">
            <w:pPr>
              <w:ind w:left="426"/>
              <w:jc w:val="center"/>
            </w:pPr>
            <w:r w:rsidRPr="00551D13">
              <w:rPr>
                <w:b/>
              </w:rPr>
              <w:t>Холодное водоснабжение</w:t>
            </w:r>
          </w:p>
        </w:tc>
      </w:tr>
      <w:tr w:rsidR="00ED3CD2" w:rsidRPr="00551D13" w:rsidTr="000B7138">
        <w:trPr>
          <w:trHeight w:val="207"/>
        </w:trPr>
        <w:tc>
          <w:tcPr>
            <w:tcW w:w="4108" w:type="dxa"/>
            <w:gridSpan w:val="2"/>
            <w:vAlign w:val="center"/>
          </w:tcPr>
          <w:p w:rsidR="00ED3CD2" w:rsidRPr="00551D13" w:rsidRDefault="00ED3CD2" w:rsidP="00BC6368">
            <w:pPr>
              <w:jc w:val="both"/>
            </w:pP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</w:pPr>
          </w:p>
        </w:tc>
        <w:tc>
          <w:tcPr>
            <w:tcW w:w="1136" w:type="dxa"/>
            <w:vAlign w:val="center"/>
          </w:tcPr>
          <w:p w:rsidR="00ED3CD2" w:rsidRPr="00551D13" w:rsidRDefault="00ED3CD2" w:rsidP="00935F82"/>
        </w:tc>
        <w:tc>
          <w:tcPr>
            <w:tcW w:w="1276" w:type="dxa"/>
            <w:gridSpan w:val="4"/>
            <w:vAlign w:val="center"/>
          </w:tcPr>
          <w:p w:rsidR="00ED3CD2" w:rsidRPr="00551D13" w:rsidRDefault="00ED3CD2" w:rsidP="00B507BC"/>
        </w:tc>
        <w:tc>
          <w:tcPr>
            <w:tcW w:w="2835" w:type="dxa"/>
            <w:gridSpan w:val="4"/>
            <w:vAlign w:val="center"/>
          </w:tcPr>
          <w:p w:rsidR="00ED3CD2" w:rsidRPr="00551D13" w:rsidRDefault="00ED3CD2" w:rsidP="00A767A6">
            <w:pPr>
              <w:jc w:val="right"/>
            </w:pPr>
          </w:p>
        </w:tc>
      </w:tr>
      <w:tr w:rsidR="00ED3CD2" w:rsidRPr="00551D13" w:rsidTr="000B7138">
        <w:trPr>
          <w:trHeight w:val="135"/>
        </w:trPr>
        <w:tc>
          <w:tcPr>
            <w:tcW w:w="4108" w:type="dxa"/>
            <w:gridSpan w:val="2"/>
            <w:vAlign w:val="center"/>
          </w:tcPr>
          <w:p w:rsidR="00ED3CD2" w:rsidRPr="00551D13" w:rsidRDefault="00ED3CD2" w:rsidP="00BC41A1">
            <w:pPr>
              <w:jc w:val="both"/>
            </w:pPr>
            <w:r w:rsidRPr="00551D13">
              <w:t xml:space="preserve">Пост. РСТ РО  № 69/16  от 26.11.2015 «Об установлении тарифов в сфере холодного водоснабжения, водоотведения МУП «Управление «Водоканал», </w:t>
            </w:r>
            <w:proofErr w:type="gramStart"/>
            <w:r w:rsidRPr="00551D13">
              <w:t>г</w:t>
            </w:r>
            <w:proofErr w:type="gramEnd"/>
            <w:r w:rsidRPr="00551D13">
              <w:t>. Таганрог, на 2016-2018 годы</w:t>
            </w:r>
          </w:p>
          <w:p w:rsidR="00ED3CD2" w:rsidRPr="00551D13" w:rsidRDefault="00ED3CD2" w:rsidP="00BC41A1">
            <w:pPr>
              <w:jc w:val="both"/>
            </w:pPr>
            <w:r w:rsidRPr="00551D13">
              <w:t xml:space="preserve">                                  </w:t>
            </w:r>
            <w:r w:rsidR="000B7138">
              <w:t xml:space="preserve">    </w:t>
            </w:r>
          </w:p>
          <w:p w:rsidR="00ED3CD2" w:rsidRPr="00551D13" w:rsidRDefault="00ED3CD2" w:rsidP="00BC41A1">
            <w:pPr>
              <w:jc w:val="both"/>
            </w:pPr>
            <w:r w:rsidRPr="00551D13">
              <w:t xml:space="preserve">                                 - техническая</w:t>
            </w:r>
          </w:p>
          <w:p w:rsidR="00ED3CD2" w:rsidRPr="00551D13" w:rsidRDefault="00ED3CD2" w:rsidP="00267664">
            <w:pPr>
              <w:jc w:val="both"/>
            </w:pPr>
            <w:r w:rsidRPr="00551D13">
              <w:t xml:space="preserve">                              - водоотведение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>
            <w:r w:rsidRPr="00551D13">
              <w:t xml:space="preserve">  5-43</w:t>
            </w:r>
          </w:p>
          <w:p w:rsidR="00ED3CD2" w:rsidRPr="00551D13" w:rsidRDefault="00ED3CD2" w:rsidP="00114F74">
            <w:r w:rsidRPr="00551D13">
              <w:t>19-97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/>
          <w:p w:rsidR="00ED3CD2" w:rsidRPr="00551D13" w:rsidRDefault="00ED3CD2" w:rsidP="00B507BC">
            <w:r w:rsidRPr="00551D13">
              <w:t xml:space="preserve">  5-65</w:t>
            </w:r>
          </w:p>
          <w:p w:rsidR="00ED3CD2" w:rsidRPr="00551D13" w:rsidRDefault="00ED3CD2" w:rsidP="00B507BC">
            <w:r w:rsidRPr="00551D13">
              <w:t>20-82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3C2875">
            <w:pPr>
              <w:jc w:val="both"/>
            </w:pPr>
            <w:r w:rsidRPr="00551D13">
              <w:t>Пост. РСТ РО  № 73/20  от 19.12.2016 «О корректировке долгосрочных тарифов в сфере холодного водоснабжения, водоотведения МУП «Управление «Водоканал»</w:t>
            </w:r>
            <w:proofErr w:type="gramStart"/>
            <w:r w:rsidRPr="00551D13">
              <w:t>,(</w:t>
            </w:r>
            <w:proofErr w:type="gramEnd"/>
            <w:r w:rsidRPr="00551D13">
              <w:t>ИНН 6154051373),г. Таганрог, на 2017год»</w:t>
            </w:r>
          </w:p>
          <w:p w:rsidR="00ED3CD2" w:rsidRPr="00551D13" w:rsidRDefault="00ED3CD2" w:rsidP="003C2875">
            <w:pPr>
              <w:jc w:val="both"/>
            </w:pPr>
            <w:r w:rsidRPr="00551D13">
              <w:t xml:space="preserve">                 </w:t>
            </w:r>
            <w:r w:rsidR="003C2875">
              <w:t xml:space="preserve">                     </w:t>
            </w:r>
          </w:p>
          <w:p w:rsidR="00ED3CD2" w:rsidRPr="00551D13" w:rsidRDefault="00ED3CD2" w:rsidP="003C2875">
            <w:pPr>
              <w:jc w:val="both"/>
            </w:pPr>
            <w:r w:rsidRPr="00551D13">
              <w:t xml:space="preserve">                                 - техническая</w:t>
            </w:r>
          </w:p>
          <w:p w:rsidR="00ED3CD2" w:rsidRPr="00551D13" w:rsidRDefault="00ED3CD2" w:rsidP="003C2875">
            <w:pPr>
              <w:jc w:val="both"/>
            </w:pPr>
            <w:r w:rsidRPr="00551D13">
              <w:t xml:space="preserve">                              - водоотведение</w:t>
            </w:r>
          </w:p>
        </w:tc>
        <w:tc>
          <w:tcPr>
            <w:tcW w:w="1136" w:type="dxa"/>
            <w:vAlign w:val="center"/>
          </w:tcPr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>
            <w:r w:rsidRPr="00551D13">
              <w:t xml:space="preserve">  5-65</w:t>
            </w:r>
          </w:p>
          <w:p w:rsidR="00ED3CD2" w:rsidRPr="00551D13" w:rsidRDefault="00935F82" w:rsidP="00ED3CD2">
            <w:r w:rsidRPr="00551D13">
              <w:t>20</w:t>
            </w:r>
            <w:r w:rsidR="00ED3CD2" w:rsidRPr="00551D13">
              <w:t>-82</w:t>
            </w:r>
          </w:p>
        </w:tc>
        <w:tc>
          <w:tcPr>
            <w:tcW w:w="1276" w:type="dxa"/>
            <w:gridSpan w:val="4"/>
            <w:vAlign w:val="center"/>
          </w:tcPr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>
            <w:r w:rsidRPr="00551D13">
              <w:t xml:space="preserve">  5-76</w:t>
            </w:r>
          </w:p>
          <w:p w:rsidR="00ED3CD2" w:rsidRPr="00551D13" w:rsidRDefault="00ED3CD2" w:rsidP="00114F74">
            <w:r w:rsidRPr="00551D13">
              <w:t>21-23</w:t>
            </w:r>
          </w:p>
        </w:tc>
        <w:tc>
          <w:tcPr>
            <w:tcW w:w="2835" w:type="dxa"/>
            <w:gridSpan w:val="4"/>
            <w:vAlign w:val="center"/>
          </w:tcPr>
          <w:p w:rsidR="00ED3CD2" w:rsidRPr="00551D13" w:rsidRDefault="00ED3CD2" w:rsidP="00A767A6">
            <w:pPr>
              <w:jc w:val="right"/>
            </w:pPr>
          </w:p>
          <w:p w:rsidR="00ED3CD2" w:rsidRPr="00551D13" w:rsidRDefault="00ED3CD2" w:rsidP="00A767A6">
            <w:pPr>
              <w:jc w:val="right"/>
            </w:pPr>
          </w:p>
          <w:p w:rsidR="003C2875" w:rsidRPr="00551D13" w:rsidRDefault="003C2875" w:rsidP="003C2875">
            <w:pPr>
              <w:jc w:val="right"/>
            </w:pPr>
            <w:r>
              <w:t>Все администрации сельских поселений</w:t>
            </w:r>
          </w:p>
          <w:p w:rsidR="00ED3CD2" w:rsidRPr="00551D13" w:rsidRDefault="003055B6" w:rsidP="003055B6">
            <w:r>
              <w:t xml:space="preserve">         района</w:t>
            </w:r>
          </w:p>
        </w:tc>
      </w:tr>
      <w:tr w:rsidR="00ED3CD2" w:rsidRPr="00551D13" w:rsidTr="000B7138">
        <w:trPr>
          <w:trHeight w:val="304"/>
        </w:trPr>
        <w:tc>
          <w:tcPr>
            <w:tcW w:w="1133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2" w:type="dxa"/>
            <w:gridSpan w:val="13"/>
            <w:vAlign w:val="center"/>
          </w:tcPr>
          <w:p w:rsidR="00ED3CD2" w:rsidRPr="00551D13" w:rsidRDefault="00ED3CD2" w:rsidP="00B507BC">
            <w:pPr>
              <w:jc w:val="center"/>
            </w:pPr>
            <w:r w:rsidRPr="00551D13">
              <w:rPr>
                <w:b/>
              </w:rPr>
              <w:t>Газоснабжение</w:t>
            </w:r>
          </w:p>
        </w:tc>
      </w:tr>
      <w:tr w:rsidR="00ED3CD2" w:rsidRPr="00551D13" w:rsidTr="000B7138">
        <w:trPr>
          <w:trHeight w:val="135"/>
        </w:trPr>
        <w:tc>
          <w:tcPr>
            <w:tcW w:w="4108" w:type="dxa"/>
            <w:gridSpan w:val="2"/>
            <w:vAlign w:val="center"/>
          </w:tcPr>
          <w:p w:rsidR="00ED3CD2" w:rsidRPr="00551D13" w:rsidRDefault="00ED3CD2" w:rsidP="00293141">
            <w:pPr>
              <w:jc w:val="both"/>
            </w:pPr>
            <w:r w:rsidRPr="00551D13">
              <w:t>Пост. РСТ РО № 29/2   от 26.06.2014 «Об установлении розничной цены на природный газ, реализуемый населению Ростовской области»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3C2875"/>
          <w:p w:rsidR="00ED3CD2" w:rsidRPr="00551D13" w:rsidRDefault="00ED3CD2" w:rsidP="0034565C">
            <w:r w:rsidRPr="00551D13">
              <w:t xml:space="preserve"> 5-60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5-71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551D13">
            <w:pPr>
              <w:jc w:val="both"/>
            </w:pPr>
            <w:r w:rsidRPr="00551D13">
              <w:t>Пост. РСТ РО № 2</w:t>
            </w:r>
            <w:r w:rsidR="00551D13" w:rsidRPr="00551D13">
              <w:t>5</w:t>
            </w:r>
            <w:r w:rsidRPr="00551D13">
              <w:t>/</w:t>
            </w:r>
            <w:r w:rsidR="00551D13" w:rsidRPr="00551D13">
              <w:t>1</w:t>
            </w:r>
            <w:r w:rsidRPr="00551D13">
              <w:t xml:space="preserve">   от 2</w:t>
            </w:r>
            <w:r w:rsidR="00551D13" w:rsidRPr="00551D13">
              <w:t>3</w:t>
            </w:r>
            <w:r w:rsidRPr="00551D13">
              <w:t>.06.201</w:t>
            </w:r>
            <w:r w:rsidR="00551D13" w:rsidRPr="00551D13">
              <w:t>6</w:t>
            </w:r>
            <w:r w:rsidRPr="00551D13">
              <w:t xml:space="preserve"> «Об установлении розничной цены на природный газ, реализуемый населению Ростовской области»</w:t>
            </w:r>
          </w:p>
        </w:tc>
        <w:tc>
          <w:tcPr>
            <w:tcW w:w="1218" w:type="dxa"/>
            <w:gridSpan w:val="2"/>
            <w:vAlign w:val="center"/>
          </w:tcPr>
          <w:p w:rsidR="000B7138" w:rsidRDefault="000B7138" w:rsidP="00B507BC"/>
          <w:p w:rsidR="00ED3CD2" w:rsidRPr="00551D13" w:rsidRDefault="00551D13" w:rsidP="00B507BC">
            <w:r w:rsidRPr="00551D13">
              <w:t>5-71</w:t>
            </w:r>
          </w:p>
        </w:tc>
        <w:tc>
          <w:tcPr>
            <w:tcW w:w="1408" w:type="dxa"/>
            <w:gridSpan w:val="4"/>
            <w:vAlign w:val="center"/>
          </w:tcPr>
          <w:p w:rsidR="00551D13" w:rsidRPr="00551D13" w:rsidRDefault="00551D13" w:rsidP="00B507BC"/>
          <w:p w:rsidR="00ED3CD2" w:rsidRPr="00551D13" w:rsidRDefault="00551D13" w:rsidP="00B507BC">
            <w:r w:rsidRPr="00551D13">
              <w:t xml:space="preserve">5-93   </w:t>
            </w:r>
          </w:p>
        </w:tc>
        <w:tc>
          <w:tcPr>
            <w:tcW w:w="2621" w:type="dxa"/>
            <w:gridSpan w:val="3"/>
            <w:vAlign w:val="center"/>
          </w:tcPr>
          <w:p w:rsidR="00ED3CD2" w:rsidRPr="00551D13" w:rsidRDefault="00ED3CD2" w:rsidP="00E00337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0B7138">
        <w:trPr>
          <w:trHeight w:val="135"/>
        </w:trPr>
        <w:tc>
          <w:tcPr>
            <w:tcW w:w="4108" w:type="dxa"/>
            <w:gridSpan w:val="2"/>
            <w:vAlign w:val="center"/>
          </w:tcPr>
          <w:p w:rsidR="00ED3CD2" w:rsidRPr="00551D13" w:rsidRDefault="00ED3CD2" w:rsidP="0034565C">
            <w:pPr>
              <w:jc w:val="both"/>
            </w:pPr>
            <w:r w:rsidRPr="00551D13">
              <w:t>Пост. РСТ РО № 81/3 от 25.12.15  «Об установлении розничных цен на сжиженный газ, реализуемый населению, а также жилищно-эксплуатационным организациям, организац</w:t>
            </w:r>
            <w:r w:rsidR="00551D13" w:rsidRPr="00551D13">
              <w:t>иям, управляющим многоквартирными домами, жилищно-строитель</w:t>
            </w:r>
            <w:r w:rsidRPr="00551D13">
              <w:t xml:space="preserve">ным кооперативам и товариществам собственников жилья для бытовых нужд населения (кроме газа для арендаторов нежилых помещений в </w:t>
            </w:r>
            <w:r w:rsidRPr="00551D13">
              <w:lastRenderedPageBreak/>
              <w:t xml:space="preserve">жилых домах и газа для заправки автотранспортных средств)»                       </w:t>
            </w:r>
            <w:r w:rsidRPr="00551D13">
              <w:rPr>
                <w:b/>
                <w:i/>
              </w:rPr>
              <w:t>(Сжиженный газ ОАО «Ростов</w:t>
            </w:r>
            <w:r w:rsidR="00551D13" w:rsidRPr="00551D13">
              <w:rPr>
                <w:b/>
                <w:i/>
              </w:rPr>
              <w:t xml:space="preserve">ская </w:t>
            </w:r>
            <w:proofErr w:type="spellStart"/>
            <w:r w:rsidR="00551D13" w:rsidRPr="00551D13">
              <w:rPr>
                <w:b/>
                <w:i/>
              </w:rPr>
              <w:t>газонакопитель</w:t>
            </w:r>
            <w:r w:rsidRPr="00551D13">
              <w:rPr>
                <w:b/>
                <w:i/>
              </w:rPr>
              <w:t>ная</w:t>
            </w:r>
            <w:proofErr w:type="spellEnd"/>
            <w:r w:rsidRPr="00551D13">
              <w:rPr>
                <w:b/>
                <w:i/>
              </w:rPr>
              <w:t xml:space="preserve"> станция»</w:t>
            </w:r>
            <w:proofErr w:type="gramStart"/>
            <w:r w:rsidRPr="00551D13">
              <w:rPr>
                <w:b/>
                <w:i/>
              </w:rPr>
              <w:t xml:space="preserve"> )</w:t>
            </w:r>
            <w:proofErr w:type="gramEnd"/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lastRenderedPageBreak/>
              <w:t>28-34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28-34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551D13">
            <w:pPr>
              <w:jc w:val="both"/>
            </w:pPr>
            <w:r w:rsidRPr="00551D13">
              <w:t xml:space="preserve">Пост. РСТ РО № </w:t>
            </w:r>
            <w:r w:rsidR="00551D13" w:rsidRPr="00551D13">
              <w:t>79/8</w:t>
            </w:r>
            <w:r w:rsidRPr="00551D13">
              <w:t xml:space="preserve"> от 2</w:t>
            </w:r>
            <w:r w:rsidR="00551D13" w:rsidRPr="00551D13">
              <w:t>9</w:t>
            </w:r>
            <w:r w:rsidRPr="00551D13">
              <w:t>.12.1</w:t>
            </w:r>
            <w:r w:rsidR="00551D13" w:rsidRPr="00551D13">
              <w:t>6</w:t>
            </w:r>
            <w:r w:rsidRPr="00551D13">
              <w:t xml:space="preserve">  «Об установлении розничных цен на сжиженный газ, реализуемый населению, а также жилищно-эксплуатационным организациям, организац</w:t>
            </w:r>
            <w:r w:rsidR="00551D13" w:rsidRPr="00551D13">
              <w:t>иям, управляющим многоквартирными домами, жилищно-строитель</w:t>
            </w:r>
            <w:r w:rsidRPr="00551D13">
              <w:t xml:space="preserve">ным кооперативам и товариществам собственников жилья для бытовых нужд населения (кроме газа для арендаторов нежилых помещений в </w:t>
            </w:r>
            <w:r w:rsidRPr="00551D13">
              <w:lastRenderedPageBreak/>
              <w:t xml:space="preserve">жилых домах и газа для заправки автотранспортных средств)»                       </w:t>
            </w:r>
            <w:r w:rsidRPr="00551D13">
              <w:rPr>
                <w:b/>
                <w:i/>
              </w:rPr>
              <w:t>(Сжиженный газ ОАО «Ростов</w:t>
            </w:r>
            <w:r w:rsidR="00551D13" w:rsidRPr="00551D13">
              <w:rPr>
                <w:b/>
                <w:i/>
              </w:rPr>
              <w:t xml:space="preserve">ская </w:t>
            </w:r>
            <w:proofErr w:type="spellStart"/>
            <w:r w:rsidR="00551D13" w:rsidRPr="00551D13">
              <w:rPr>
                <w:b/>
                <w:i/>
              </w:rPr>
              <w:t>газонакопитель</w:t>
            </w:r>
            <w:r w:rsidRPr="00551D13">
              <w:rPr>
                <w:b/>
                <w:i/>
              </w:rPr>
              <w:t>ная</w:t>
            </w:r>
            <w:proofErr w:type="spellEnd"/>
            <w:r w:rsidRPr="00551D13">
              <w:rPr>
                <w:b/>
                <w:i/>
              </w:rPr>
              <w:t xml:space="preserve"> станция»</w:t>
            </w:r>
            <w:proofErr w:type="gramStart"/>
            <w:r w:rsidRPr="00551D13">
              <w:rPr>
                <w:b/>
                <w:i/>
              </w:rPr>
              <w:t xml:space="preserve"> )</w:t>
            </w:r>
            <w:proofErr w:type="gramEnd"/>
          </w:p>
        </w:tc>
        <w:tc>
          <w:tcPr>
            <w:tcW w:w="1218" w:type="dxa"/>
            <w:gridSpan w:val="2"/>
            <w:vAlign w:val="center"/>
          </w:tcPr>
          <w:p w:rsidR="00ED3CD2" w:rsidRPr="00551D13" w:rsidRDefault="00551D13" w:rsidP="00B507BC">
            <w:r w:rsidRPr="00551D13">
              <w:lastRenderedPageBreak/>
              <w:t>27-72</w:t>
            </w:r>
          </w:p>
        </w:tc>
        <w:tc>
          <w:tcPr>
            <w:tcW w:w="1408" w:type="dxa"/>
            <w:gridSpan w:val="4"/>
            <w:vAlign w:val="center"/>
          </w:tcPr>
          <w:p w:rsidR="00ED3CD2" w:rsidRPr="00551D13" w:rsidRDefault="00551D13" w:rsidP="00B507BC">
            <w:r w:rsidRPr="00551D13">
              <w:t>27-72</w:t>
            </w:r>
          </w:p>
        </w:tc>
        <w:tc>
          <w:tcPr>
            <w:tcW w:w="2621" w:type="dxa"/>
            <w:gridSpan w:val="3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0B7138">
        <w:trPr>
          <w:trHeight w:val="260"/>
        </w:trPr>
        <w:tc>
          <w:tcPr>
            <w:tcW w:w="1133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2" w:type="dxa"/>
            <w:gridSpan w:val="13"/>
            <w:vAlign w:val="center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  <w:r w:rsidRPr="00551D13">
              <w:rPr>
                <w:b/>
              </w:rPr>
              <w:t>Энергоснабжение</w:t>
            </w:r>
          </w:p>
        </w:tc>
      </w:tr>
      <w:tr w:rsidR="00ED3CD2" w:rsidRPr="00551D13" w:rsidTr="000B7138">
        <w:trPr>
          <w:trHeight w:val="135"/>
        </w:trPr>
        <w:tc>
          <w:tcPr>
            <w:tcW w:w="4108" w:type="dxa"/>
            <w:gridSpan w:val="2"/>
            <w:vAlign w:val="center"/>
          </w:tcPr>
          <w:p w:rsidR="00ED3CD2" w:rsidRPr="00551D13" w:rsidRDefault="00ED3CD2" w:rsidP="00114F74">
            <w:pPr>
              <w:jc w:val="both"/>
            </w:pPr>
            <w:r w:rsidRPr="00551D13">
              <w:t xml:space="preserve">Пост. РСТ РО  № 80/1  от 25.12.2015 «Об установлении цен (тарифов) на электрическую энергию для населения и приравненным к нему категориям потребителей по Ростовской области» 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34565C">
            <w:r w:rsidRPr="00551D13">
              <w:t>2-45 /</w:t>
            </w:r>
            <w:r w:rsidR="00551D13" w:rsidRPr="00551D13">
              <w:t xml:space="preserve">     </w:t>
            </w:r>
            <w:r w:rsidRPr="00551D13">
              <w:t>3-43    (сверх соц. нормы).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114F74">
            <w:r w:rsidRPr="00551D13">
              <w:t xml:space="preserve">2-52/ </w:t>
            </w:r>
            <w:r w:rsidR="00551D13" w:rsidRPr="00551D13">
              <w:t xml:space="preserve">     </w:t>
            </w:r>
            <w:r w:rsidRPr="00551D13">
              <w:t>3-53 (сверх соц. нормы).</w:t>
            </w:r>
          </w:p>
        </w:tc>
        <w:tc>
          <w:tcPr>
            <w:tcW w:w="4109" w:type="dxa"/>
          </w:tcPr>
          <w:p w:rsidR="00ED3CD2" w:rsidRPr="00551D13" w:rsidRDefault="00ED3CD2" w:rsidP="00551D13">
            <w:r w:rsidRPr="00551D13">
              <w:t>Пост. РСТ РО  № 80/</w:t>
            </w:r>
            <w:r w:rsidR="00551D13" w:rsidRPr="00551D13">
              <w:t>2</w:t>
            </w:r>
            <w:r w:rsidRPr="00551D13">
              <w:t>1  от 2</w:t>
            </w:r>
            <w:r w:rsidR="00551D13" w:rsidRPr="00551D13">
              <w:t>9</w:t>
            </w:r>
            <w:r w:rsidRPr="00551D13">
              <w:t>.12.201</w:t>
            </w:r>
            <w:r w:rsidR="00551D13" w:rsidRPr="00551D13">
              <w:t>6</w:t>
            </w:r>
            <w:r w:rsidRPr="00551D13">
              <w:t xml:space="preserve"> «Об установлении цен (тарифов) на электрическую энергию для населения и приравненным к нему категориям потребителей по Ростовской области»</w:t>
            </w:r>
          </w:p>
        </w:tc>
        <w:tc>
          <w:tcPr>
            <w:tcW w:w="1230" w:type="dxa"/>
            <w:gridSpan w:val="3"/>
            <w:vAlign w:val="center"/>
          </w:tcPr>
          <w:p w:rsidR="000B7138" w:rsidRDefault="000B7138" w:rsidP="00B507BC"/>
          <w:p w:rsidR="00ED3CD2" w:rsidRPr="00551D13" w:rsidRDefault="00551D13" w:rsidP="00B507BC">
            <w:r w:rsidRPr="00551D13">
              <w:t>2-52/      3-53 (сверх соц. нормы).</w:t>
            </w:r>
          </w:p>
        </w:tc>
        <w:tc>
          <w:tcPr>
            <w:tcW w:w="1420" w:type="dxa"/>
            <w:gridSpan w:val="4"/>
            <w:vAlign w:val="center"/>
          </w:tcPr>
          <w:p w:rsidR="00ED3CD2" w:rsidRPr="00551D13" w:rsidRDefault="00551D13" w:rsidP="00551D13">
            <w:r w:rsidRPr="00551D13">
              <w:t>2-60/         3-63  (сверх соц. нормы).</w:t>
            </w:r>
          </w:p>
        </w:tc>
        <w:tc>
          <w:tcPr>
            <w:tcW w:w="2597" w:type="dxa"/>
            <w:gridSpan w:val="2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0B7138">
        <w:trPr>
          <w:trHeight w:val="306"/>
        </w:trPr>
        <w:tc>
          <w:tcPr>
            <w:tcW w:w="1133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2" w:type="dxa"/>
            <w:gridSpan w:val="13"/>
            <w:vAlign w:val="center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  <w:r w:rsidRPr="00551D13">
              <w:rPr>
                <w:b/>
              </w:rPr>
              <w:t>Твердое топливо</w:t>
            </w:r>
          </w:p>
        </w:tc>
      </w:tr>
      <w:tr w:rsidR="00ED3CD2" w:rsidRPr="00F53C92" w:rsidTr="000B7138">
        <w:trPr>
          <w:trHeight w:val="135"/>
        </w:trPr>
        <w:tc>
          <w:tcPr>
            <w:tcW w:w="4108" w:type="dxa"/>
            <w:gridSpan w:val="2"/>
            <w:vAlign w:val="center"/>
          </w:tcPr>
          <w:p w:rsidR="00ED3CD2" w:rsidRPr="00551D13" w:rsidRDefault="00ED3CD2" w:rsidP="00186DFE">
            <w:r w:rsidRPr="00551D13">
              <w:t>Распоряжение Правительства Ростовской области  № 411   от 08.10.2014 «</w:t>
            </w:r>
            <w:r w:rsidRPr="00551D13">
              <w:rPr>
                <w:kern w:val="2"/>
                <w:lang w:eastAsia="zh-CN"/>
              </w:rPr>
              <w:t xml:space="preserve">О прогнозных объемах финансирования и лимитах потребления топливно-энергетических </w:t>
            </w:r>
            <w:r w:rsidRPr="00551D13">
              <w:rPr>
                <w:kern w:val="2"/>
                <w:lang w:eastAsia="zh-CN"/>
              </w:rPr>
              <w:br/>
              <w:t>ресурсов на 2015 год и плановый период 2016 и 2017 годов</w:t>
            </w:r>
            <w:r w:rsidRPr="00551D13">
              <w:t>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035A7C">
            <w:pPr>
              <w:jc w:val="center"/>
            </w:pPr>
          </w:p>
          <w:p w:rsidR="00ED3CD2" w:rsidRPr="00551D13" w:rsidRDefault="00ED3CD2" w:rsidP="00637394">
            <w:pPr>
              <w:jc w:val="center"/>
            </w:pPr>
            <w:r w:rsidRPr="00551D13">
              <w:t>4857-00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right="-108"/>
            </w:pPr>
          </w:p>
          <w:p w:rsidR="00ED3CD2" w:rsidRPr="00551D13" w:rsidRDefault="00ED3CD2" w:rsidP="00035A7C">
            <w:pPr>
              <w:ind w:right="-108"/>
            </w:pPr>
            <w:r w:rsidRPr="00551D13">
              <w:t>5027-00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186DFE">
            <w:r w:rsidRPr="00551D13">
              <w:t>Распоряжение Правительства Ростовской области  № 411   от 08.10.2014 «</w:t>
            </w:r>
            <w:r w:rsidRPr="00551D13">
              <w:rPr>
                <w:kern w:val="2"/>
                <w:lang w:eastAsia="zh-CN"/>
              </w:rPr>
              <w:t>О прогнозных объемах финансирования</w:t>
            </w:r>
            <w:r w:rsidR="00186DFE">
              <w:rPr>
                <w:kern w:val="2"/>
                <w:lang w:eastAsia="zh-CN"/>
              </w:rPr>
              <w:t xml:space="preserve"> </w:t>
            </w:r>
            <w:r w:rsidRPr="00551D13">
              <w:rPr>
                <w:kern w:val="2"/>
                <w:lang w:eastAsia="zh-CN"/>
              </w:rPr>
              <w:t xml:space="preserve">и лимитах потребления топливно-энергетических </w:t>
            </w:r>
            <w:r w:rsidRPr="00551D13">
              <w:rPr>
                <w:kern w:val="2"/>
                <w:lang w:eastAsia="zh-CN"/>
              </w:rPr>
              <w:br/>
              <w:t>ресурсов на 2015 год и плановый период 2016 и 2017 годов</w:t>
            </w:r>
            <w:r w:rsidRPr="00551D13">
              <w:t>»</w:t>
            </w:r>
          </w:p>
        </w:tc>
        <w:tc>
          <w:tcPr>
            <w:tcW w:w="1278" w:type="dxa"/>
            <w:gridSpan w:val="4"/>
            <w:vAlign w:val="center"/>
          </w:tcPr>
          <w:p w:rsidR="00ED3CD2" w:rsidRPr="00551D13" w:rsidRDefault="00ED3CD2" w:rsidP="00B507BC"/>
          <w:p w:rsidR="00ED3CD2" w:rsidRPr="00551D13" w:rsidRDefault="00551D13" w:rsidP="00B507BC">
            <w:r w:rsidRPr="00551D13">
              <w:t>5027-00</w:t>
            </w:r>
          </w:p>
        </w:tc>
        <w:tc>
          <w:tcPr>
            <w:tcW w:w="1384" w:type="dxa"/>
            <w:gridSpan w:val="4"/>
            <w:vAlign w:val="center"/>
          </w:tcPr>
          <w:p w:rsidR="00551D13" w:rsidRPr="00551D13" w:rsidRDefault="00551D13" w:rsidP="00551D13"/>
          <w:p w:rsidR="00551D13" w:rsidRPr="00551D13" w:rsidRDefault="00551D13" w:rsidP="00551D13"/>
          <w:p w:rsidR="00ED3CD2" w:rsidRPr="00551D13" w:rsidRDefault="00551D13" w:rsidP="00551D13">
            <w:r w:rsidRPr="00551D13">
              <w:t>5127-54</w:t>
            </w:r>
          </w:p>
          <w:p w:rsidR="00551D13" w:rsidRPr="00551D13" w:rsidRDefault="00551D13" w:rsidP="00551D13"/>
        </w:tc>
        <w:tc>
          <w:tcPr>
            <w:tcW w:w="2585" w:type="dxa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</w:tbl>
    <w:p w:rsidR="00E00337" w:rsidRDefault="00E00337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sectPr w:rsidR="00F53C92" w:rsidSect="00ED3CD2">
      <w:pgSz w:w="16838" w:h="11906" w:orient="landscape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669"/>
    <w:multiLevelType w:val="multilevel"/>
    <w:tmpl w:val="93F0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789F"/>
    <w:rsid w:val="0001111D"/>
    <w:rsid w:val="00026246"/>
    <w:rsid w:val="00035A7C"/>
    <w:rsid w:val="00055B53"/>
    <w:rsid w:val="00096A78"/>
    <w:rsid w:val="000B4426"/>
    <w:rsid w:val="000B5227"/>
    <w:rsid w:val="000B7138"/>
    <w:rsid w:val="000D40AF"/>
    <w:rsid w:val="000E6696"/>
    <w:rsid w:val="000F64C3"/>
    <w:rsid w:val="0010705B"/>
    <w:rsid w:val="00114F74"/>
    <w:rsid w:val="00120B64"/>
    <w:rsid w:val="00122933"/>
    <w:rsid w:val="001470A3"/>
    <w:rsid w:val="00152644"/>
    <w:rsid w:val="001676C5"/>
    <w:rsid w:val="00186DFE"/>
    <w:rsid w:val="00190272"/>
    <w:rsid w:val="001A229A"/>
    <w:rsid w:val="001A2BA8"/>
    <w:rsid w:val="001D482D"/>
    <w:rsid w:val="001E420B"/>
    <w:rsid w:val="001F6146"/>
    <w:rsid w:val="002059E5"/>
    <w:rsid w:val="002225B9"/>
    <w:rsid w:val="00265292"/>
    <w:rsid w:val="00267664"/>
    <w:rsid w:val="002769D1"/>
    <w:rsid w:val="00277DF3"/>
    <w:rsid w:val="002844E4"/>
    <w:rsid w:val="00293141"/>
    <w:rsid w:val="002A161A"/>
    <w:rsid w:val="002B3BA5"/>
    <w:rsid w:val="003055B6"/>
    <w:rsid w:val="0034565C"/>
    <w:rsid w:val="003523CE"/>
    <w:rsid w:val="00376DAF"/>
    <w:rsid w:val="003C2875"/>
    <w:rsid w:val="003D2113"/>
    <w:rsid w:val="003D2D87"/>
    <w:rsid w:val="003F7443"/>
    <w:rsid w:val="004073B1"/>
    <w:rsid w:val="00424FD8"/>
    <w:rsid w:val="00441309"/>
    <w:rsid w:val="00442AA8"/>
    <w:rsid w:val="0045499A"/>
    <w:rsid w:val="00460C38"/>
    <w:rsid w:val="00471726"/>
    <w:rsid w:val="00476BED"/>
    <w:rsid w:val="0048095F"/>
    <w:rsid w:val="00491876"/>
    <w:rsid w:val="004D7E71"/>
    <w:rsid w:val="004E7141"/>
    <w:rsid w:val="00503BD4"/>
    <w:rsid w:val="005069B6"/>
    <w:rsid w:val="00523C81"/>
    <w:rsid w:val="00527642"/>
    <w:rsid w:val="0054433E"/>
    <w:rsid w:val="00551D13"/>
    <w:rsid w:val="00571932"/>
    <w:rsid w:val="00575060"/>
    <w:rsid w:val="00583A01"/>
    <w:rsid w:val="005A3195"/>
    <w:rsid w:val="005B156B"/>
    <w:rsid w:val="005C6220"/>
    <w:rsid w:val="00610EDF"/>
    <w:rsid w:val="00635780"/>
    <w:rsid w:val="00637394"/>
    <w:rsid w:val="006560A9"/>
    <w:rsid w:val="00656D31"/>
    <w:rsid w:val="0066183E"/>
    <w:rsid w:val="0068505E"/>
    <w:rsid w:val="0069386A"/>
    <w:rsid w:val="006B574C"/>
    <w:rsid w:val="006C7488"/>
    <w:rsid w:val="006D4811"/>
    <w:rsid w:val="006D6AC8"/>
    <w:rsid w:val="0072375E"/>
    <w:rsid w:val="00730ECB"/>
    <w:rsid w:val="007755F1"/>
    <w:rsid w:val="007769B4"/>
    <w:rsid w:val="007924C9"/>
    <w:rsid w:val="007C0E97"/>
    <w:rsid w:val="007D417B"/>
    <w:rsid w:val="008002F9"/>
    <w:rsid w:val="00820C54"/>
    <w:rsid w:val="00831B4F"/>
    <w:rsid w:val="008661ED"/>
    <w:rsid w:val="00873503"/>
    <w:rsid w:val="00875F6D"/>
    <w:rsid w:val="00877E37"/>
    <w:rsid w:val="008852B0"/>
    <w:rsid w:val="008C079B"/>
    <w:rsid w:val="008C28A8"/>
    <w:rsid w:val="008C7AB4"/>
    <w:rsid w:val="008D48E9"/>
    <w:rsid w:val="008F49EE"/>
    <w:rsid w:val="00935F82"/>
    <w:rsid w:val="00942E18"/>
    <w:rsid w:val="00947A43"/>
    <w:rsid w:val="009506DD"/>
    <w:rsid w:val="00960F58"/>
    <w:rsid w:val="00965AA6"/>
    <w:rsid w:val="0098587D"/>
    <w:rsid w:val="00986508"/>
    <w:rsid w:val="00996A22"/>
    <w:rsid w:val="009C3BBE"/>
    <w:rsid w:val="009C6DA9"/>
    <w:rsid w:val="009E0110"/>
    <w:rsid w:val="009F63E7"/>
    <w:rsid w:val="00A05BE9"/>
    <w:rsid w:val="00A45318"/>
    <w:rsid w:val="00A765BE"/>
    <w:rsid w:val="00A7665D"/>
    <w:rsid w:val="00A767A6"/>
    <w:rsid w:val="00AA0ECC"/>
    <w:rsid w:val="00AB0001"/>
    <w:rsid w:val="00AC22C9"/>
    <w:rsid w:val="00AE7E8B"/>
    <w:rsid w:val="00B134F1"/>
    <w:rsid w:val="00B1665D"/>
    <w:rsid w:val="00B507BC"/>
    <w:rsid w:val="00B6169E"/>
    <w:rsid w:val="00B7543A"/>
    <w:rsid w:val="00B958A8"/>
    <w:rsid w:val="00BC41A1"/>
    <w:rsid w:val="00BC6368"/>
    <w:rsid w:val="00BC6B08"/>
    <w:rsid w:val="00C42514"/>
    <w:rsid w:val="00C60A2D"/>
    <w:rsid w:val="00C72437"/>
    <w:rsid w:val="00CC2192"/>
    <w:rsid w:val="00D47328"/>
    <w:rsid w:val="00D71EED"/>
    <w:rsid w:val="00D73ED1"/>
    <w:rsid w:val="00D904D5"/>
    <w:rsid w:val="00DB77F2"/>
    <w:rsid w:val="00DC6D41"/>
    <w:rsid w:val="00DE5D0D"/>
    <w:rsid w:val="00DF79A9"/>
    <w:rsid w:val="00E00337"/>
    <w:rsid w:val="00E0789F"/>
    <w:rsid w:val="00E16100"/>
    <w:rsid w:val="00E33D90"/>
    <w:rsid w:val="00E556E2"/>
    <w:rsid w:val="00E566BE"/>
    <w:rsid w:val="00E652B4"/>
    <w:rsid w:val="00E75FDA"/>
    <w:rsid w:val="00E91214"/>
    <w:rsid w:val="00ED3CD2"/>
    <w:rsid w:val="00F17AF0"/>
    <w:rsid w:val="00F5063E"/>
    <w:rsid w:val="00F53C92"/>
    <w:rsid w:val="00F71C6F"/>
    <w:rsid w:val="00F763A6"/>
    <w:rsid w:val="00F8077D"/>
    <w:rsid w:val="00F86CB8"/>
    <w:rsid w:val="00FA2D18"/>
    <w:rsid w:val="00FA3ABC"/>
    <w:rsid w:val="00FA4C15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6D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D7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7E71"/>
    <w:rPr>
      <w:b/>
      <w:bCs/>
      <w:sz w:val="36"/>
      <w:szCs w:val="36"/>
    </w:rPr>
  </w:style>
  <w:style w:type="character" w:styleId="a3">
    <w:name w:val="Hyperlink"/>
    <w:uiPriority w:val="99"/>
    <w:unhideWhenUsed/>
    <w:rsid w:val="004D7E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E7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D7E71"/>
    <w:rPr>
      <w:b/>
      <w:bCs/>
    </w:rPr>
  </w:style>
  <w:style w:type="paragraph" w:styleId="a6">
    <w:name w:val="Balloon Text"/>
    <w:basedOn w:val="a"/>
    <w:link w:val="a7"/>
    <w:rsid w:val="000262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26246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96A78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96A78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096A7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96A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9E06-343C-45AB-B62D-040ACDC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5280085</TotalTime>
  <Pages>2</Pages>
  <Words>413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Татьяна Сергеевна</vt:lpstr>
    </vt:vector>
  </TitlesOfParts>
  <Company>Организация</Company>
  <LinksUpToDate>false</LinksUpToDate>
  <CharactersWithSpaces>3551</CharactersWithSpaces>
  <SharedDoc>false</SharedDoc>
  <HLinks>
    <vt:vector size="6" baseType="variant"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http://ibzkh.ru/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Татьяна Сергеевна</dc:title>
  <dc:creator>Чуприна</dc:creator>
  <cp:lastModifiedBy>USER</cp:lastModifiedBy>
  <cp:revision>14</cp:revision>
  <cp:lastPrinted>2017-02-09T06:01:00Z</cp:lastPrinted>
  <dcterms:created xsi:type="dcterms:W3CDTF">2015-02-25T12:43:00Z</dcterms:created>
  <dcterms:modified xsi:type="dcterms:W3CDTF">2017-02-09T06:16:00Z</dcterms:modified>
</cp:coreProperties>
</file>